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65EA" w14:textId="225D0B77" w:rsidR="009E5A6E" w:rsidRDefault="009E5A6E" w:rsidP="009E5A6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6B88C" wp14:editId="0F7CF183">
                <wp:simplePos x="0" y="0"/>
                <wp:positionH relativeFrom="column">
                  <wp:posOffset>2920365</wp:posOffset>
                </wp:positionH>
                <wp:positionV relativeFrom="paragraph">
                  <wp:posOffset>-15240</wp:posOffset>
                </wp:positionV>
                <wp:extent cx="3201034" cy="1781174"/>
                <wp:effectExtent l="0" t="0" r="1905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4" cy="1781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2D4C" w14:textId="1F000C6E" w:rsidR="009E5A6E" w:rsidRDefault="00986BBF" w:rsidP="00986BBF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       </w:t>
                            </w:r>
                            <w:r w:rsidR="009E5A6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ПРИЛОЖЕНИЕ № 2</w:t>
                            </w:r>
                          </w:p>
                          <w:p w14:paraId="27E140CC" w14:textId="77777777" w:rsidR="00AA7CB0" w:rsidRDefault="00AA7CB0" w:rsidP="009E5A6E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3F690EF5" w14:textId="77777777" w:rsidR="00986BBF" w:rsidRDefault="00986BBF" w:rsidP="009E5A6E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0E59F430" w14:textId="6FF94F1A" w:rsidR="000F2FC6" w:rsidRDefault="00986BBF" w:rsidP="000F2FC6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          </w:t>
                            </w:r>
                            <w:r w:rsidR="000F2FC6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УТВЕРЖДЕН</w:t>
                            </w:r>
                            <w:r w:rsidR="007F3C5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О</w:t>
                            </w:r>
                          </w:p>
                          <w:p w14:paraId="749DB62C" w14:textId="77777777" w:rsidR="007F3C51" w:rsidRDefault="007F3C51" w:rsidP="007F3C51">
                            <w:pPr>
                              <w:pStyle w:val="ae"/>
                              <w:tabs>
                                <w:tab w:val="left" w:pos="15370"/>
                              </w:tabs>
                              <w:spacing w:after="0"/>
                              <w:ind w:left="-426"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решением Совета муниципального</w:t>
                            </w:r>
                          </w:p>
                          <w:p w14:paraId="6162B822" w14:textId="77777777" w:rsidR="007F3C51" w:rsidRDefault="007F3C51" w:rsidP="007F3C51">
                            <w:pPr>
                              <w:pStyle w:val="ae"/>
                              <w:tabs>
                                <w:tab w:val="left" w:pos="15370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образования Северский район</w:t>
                            </w:r>
                          </w:p>
                          <w:p w14:paraId="09A9BD2C" w14:textId="07FE3B07" w:rsidR="009E5A6E" w:rsidRDefault="009E5A6E" w:rsidP="008D043B">
                            <w:pPr>
                              <w:suppressAutoHyphens/>
                              <w:ind w:firstLine="426"/>
                              <w:jc w:val="lef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от </w:t>
                            </w:r>
                            <w:r w:rsidR="0064468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25 апреля 2024 года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№</w:t>
                            </w:r>
                            <w:r w:rsidR="0064468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447</w:t>
                            </w:r>
                          </w:p>
                          <w:p w14:paraId="4FCAE925" w14:textId="77777777" w:rsidR="009E5A6E" w:rsidRDefault="009E5A6E" w:rsidP="009E5A6E">
                            <w:pPr>
                              <w:suppressAutoHyphens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14:paraId="365F1811" w14:textId="77777777" w:rsidR="009E5A6E" w:rsidRDefault="009E5A6E" w:rsidP="009E5A6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6B8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9.95pt;margin-top:-1.2pt;width:252.0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" strokecolor="white">
                <v:textbox>
                  <w:txbxContent>
                    <w:p w14:paraId="1E752D4C" w14:textId="1F000C6E" w:rsidR="009E5A6E" w:rsidRDefault="00986BBF" w:rsidP="00986BBF">
                      <w:pPr>
                        <w:suppressAutoHyphens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       </w:t>
                      </w:r>
                      <w:r w:rsidR="009E5A6E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ПРИЛОЖЕНИЕ № 2</w:t>
                      </w:r>
                    </w:p>
                    <w:p w14:paraId="27E140CC" w14:textId="77777777" w:rsidR="00AA7CB0" w:rsidRDefault="00AA7CB0" w:rsidP="009E5A6E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3F690EF5" w14:textId="77777777" w:rsidR="00986BBF" w:rsidRDefault="00986BBF" w:rsidP="009E5A6E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0E59F430" w14:textId="6FF94F1A" w:rsidR="000F2FC6" w:rsidRDefault="00986BBF" w:rsidP="000F2FC6">
                      <w:pPr>
                        <w:suppressAutoHyphens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          </w:t>
                      </w:r>
                      <w:r w:rsidR="000F2FC6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УТВЕРЖДЕН</w:t>
                      </w:r>
                      <w:r w:rsidR="007F3C5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О</w:t>
                      </w:r>
                    </w:p>
                    <w:p w14:paraId="749DB62C" w14:textId="77777777" w:rsidR="007F3C51" w:rsidRDefault="007F3C51" w:rsidP="007F3C51">
                      <w:pPr>
                        <w:pStyle w:val="ae"/>
                        <w:tabs>
                          <w:tab w:val="left" w:pos="15370"/>
                        </w:tabs>
                        <w:spacing w:after="0"/>
                        <w:ind w:left="-426" w:firstLine="42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решением Совета муниципального</w:t>
                      </w:r>
                    </w:p>
                    <w:p w14:paraId="6162B822" w14:textId="77777777" w:rsidR="007F3C51" w:rsidRDefault="007F3C51" w:rsidP="007F3C51">
                      <w:pPr>
                        <w:pStyle w:val="ae"/>
                        <w:tabs>
                          <w:tab w:val="left" w:pos="15370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образования Северский район</w:t>
                      </w:r>
                    </w:p>
                    <w:p w14:paraId="09A9BD2C" w14:textId="07FE3B07" w:rsidR="009E5A6E" w:rsidRDefault="009E5A6E" w:rsidP="008D043B">
                      <w:pPr>
                        <w:suppressAutoHyphens/>
                        <w:ind w:firstLine="426"/>
                        <w:jc w:val="lef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от </w:t>
                      </w:r>
                      <w:r w:rsidR="0064468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25 апреля 2024 года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>№</w:t>
                      </w:r>
                      <w:r w:rsidR="0064468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  <w:t xml:space="preserve"> 447</w:t>
                      </w:r>
                    </w:p>
                    <w:p w14:paraId="4FCAE925" w14:textId="77777777" w:rsidR="009E5A6E" w:rsidRDefault="009E5A6E" w:rsidP="009E5A6E">
                      <w:pPr>
                        <w:suppressAutoHyphens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14:paraId="365F1811" w14:textId="77777777" w:rsidR="009E5A6E" w:rsidRDefault="009E5A6E" w:rsidP="009E5A6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0BB65F" w14:textId="77777777" w:rsidR="009E5A6E" w:rsidRDefault="009E5A6E" w:rsidP="009E5A6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6037BA" w14:textId="77777777" w:rsidR="009E5A6E" w:rsidRDefault="009E5A6E" w:rsidP="009E5A6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468C8C" w14:textId="7211725B" w:rsidR="009E5A6E" w:rsidRDefault="009E5A6E" w:rsidP="009E5A6E">
      <w:pPr>
        <w:rPr>
          <w:rFonts w:ascii="Times New Roman" w:hAnsi="Times New Roman" w:cs="Times New Roman"/>
          <w:sz w:val="28"/>
          <w:szCs w:val="28"/>
        </w:rPr>
      </w:pPr>
    </w:p>
    <w:p w14:paraId="108AB69F" w14:textId="77777777" w:rsidR="009E5A6E" w:rsidRDefault="009E5A6E" w:rsidP="009E5A6E">
      <w:pPr>
        <w:rPr>
          <w:rFonts w:ascii="Times New Roman" w:hAnsi="Times New Roman" w:cs="Times New Roman"/>
          <w:sz w:val="28"/>
          <w:szCs w:val="28"/>
        </w:rPr>
      </w:pPr>
    </w:p>
    <w:p w14:paraId="655605ED" w14:textId="77777777" w:rsidR="009E5A6E" w:rsidRDefault="009E5A6E" w:rsidP="009E5A6E">
      <w:pPr>
        <w:ind w:firstLine="0"/>
      </w:pPr>
    </w:p>
    <w:p w14:paraId="1F3A085B" w14:textId="77777777" w:rsidR="000F2FC6" w:rsidRDefault="000F2FC6" w:rsidP="009E5A6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05F40A3" w14:textId="77777777" w:rsidR="000F2FC6" w:rsidRDefault="000F2FC6" w:rsidP="009E5A6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13F5BD2" w14:textId="77777777" w:rsidR="000F2FC6" w:rsidRDefault="000F2FC6" w:rsidP="00986BBF">
      <w:pPr>
        <w:jc w:val="center"/>
      </w:pPr>
    </w:p>
    <w:p w14:paraId="21B765C9" w14:textId="77777777" w:rsidR="00AA7CB0" w:rsidRDefault="00AA7CB0" w:rsidP="00986BBF">
      <w:pPr>
        <w:jc w:val="center"/>
      </w:pPr>
    </w:p>
    <w:p w14:paraId="4749E97C" w14:textId="77777777" w:rsidR="00986BBF" w:rsidRDefault="00986BBF" w:rsidP="00986BBF">
      <w:pPr>
        <w:jc w:val="center"/>
      </w:pPr>
    </w:p>
    <w:p w14:paraId="798F0B0B" w14:textId="77777777" w:rsidR="00986BBF" w:rsidRPr="000F2FC6" w:rsidRDefault="00986BBF" w:rsidP="00986BBF">
      <w:pPr>
        <w:jc w:val="center"/>
      </w:pPr>
    </w:p>
    <w:p w14:paraId="302E4604" w14:textId="4A7D45D2" w:rsidR="009E5A6E" w:rsidRDefault="00DE33C7" w:rsidP="0010196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B0CA9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9E5A6E" w:rsidRPr="008B0CA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организации работы по созданию и </w:t>
      </w:r>
      <w:r w:rsidR="00097B4B" w:rsidRPr="008B0CA9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использованию официальных страниц </w:t>
      </w:r>
      <w:r w:rsidR="009E5A6E" w:rsidRPr="008B0CA9">
        <w:rPr>
          <w:rFonts w:ascii="Times New Roman" w:hAnsi="Times New Roman" w:cs="Times New Roman"/>
          <w:color w:val="auto"/>
          <w:sz w:val="28"/>
          <w:szCs w:val="28"/>
        </w:rPr>
        <w:t>в социальных сетях</w:t>
      </w:r>
      <w:r w:rsidR="0010196A" w:rsidRPr="008B0CA9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097B4B" w:rsidRPr="008B0C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196A" w:rsidRPr="008B0CA9">
        <w:rPr>
          <w:rFonts w:ascii="Times New Roman" w:hAnsi="Times New Roman" w:cs="Times New Roman"/>
          <w:color w:val="auto"/>
          <w:sz w:val="28"/>
          <w:szCs w:val="28"/>
        </w:rPr>
        <w:t>органах местного самоуправления и подведомственны</w:t>
      </w:r>
      <w:r w:rsidR="005A331F" w:rsidRPr="008B0CA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0196A" w:rsidRPr="008B0CA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</w:t>
      </w:r>
      <w:r w:rsidR="005A331F" w:rsidRPr="008B0CA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0196A" w:rsidRPr="008B0C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B4B" w:rsidRPr="00B61F2B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09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B4B" w:rsidRPr="00B61F2B">
        <w:rPr>
          <w:rFonts w:ascii="Times New Roman" w:hAnsi="Times New Roman" w:cs="Times New Roman"/>
          <w:color w:val="auto"/>
          <w:sz w:val="28"/>
          <w:szCs w:val="28"/>
        </w:rPr>
        <w:t>образования Северский район</w:t>
      </w:r>
    </w:p>
    <w:p w14:paraId="7A40D706" w14:textId="77777777" w:rsidR="009E5A6E" w:rsidRDefault="009E5A6E" w:rsidP="009E5A6E">
      <w:pPr>
        <w:rPr>
          <w:rFonts w:ascii="Times New Roman" w:hAnsi="Times New Roman" w:cs="Times New Roman"/>
          <w:sz w:val="28"/>
          <w:szCs w:val="28"/>
        </w:rPr>
      </w:pPr>
    </w:p>
    <w:p w14:paraId="2485FDA3" w14:textId="470162A1" w:rsidR="009E5A6E" w:rsidRDefault="009E5A6E" w:rsidP="00097B4B">
      <w:pPr>
        <w:rPr>
          <w:rFonts w:ascii="Times New Roman" w:hAnsi="Times New Roman" w:cs="Times New Roman"/>
          <w:sz w:val="28"/>
          <w:szCs w:val="28"/>
        </w:rPr>
      </w:pPr>
      <w:bookmarkStart w:id="0" w:name="sub_2001"/>
      <w:r>
        <w:rPr>
          <w:rFonts w:ascii="Times New Roman" w:hAnsi="Times New Roman" w:cs="Times New Roman"/>
          <w:sz w:val="28"/>
          <w:szCs w:val="28"/>
        </w:rPr>
        <w:t xml:space="preserve">1. Порядок организации работы по созданию и </w:t>
      </w:r>
      <w:r w:rsidR="00097B4B">
        <w:rPr>
          <w:rFonts w:ascii="Times New Roman" w:hAnsi="Times New Roman" w:cs="Times New Roman"/>
          <w:sz w:val="28"/>
          <w:szCs w:val="28"/>
        </w:rPr>
        <w:t xml:space="preserve">использованию официальных страниц в социальных сетях в </w:t>
      </w:r>
      <w:r w:rsidR="0010196A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10196A" w:rsidRPr="002F0CD4">
        <w:rPr>
          <w:rFonts w:ascii="Times New Roman" w:hAnsi="Times New Roman" w:cs="Times New Roman"/>
          <w:sz w:val="28"/>
          <w:szCs w:val="28"/>
        </w:rPr>
        <w:t>и подведомственны</w:t>
      </w:r>
      <w:r w:rsidR="005A331F">
        <w:rPr>
          <w:rFonts w:ascii="Times New Roman" w:hAnsi="Times New Roman" w:cs="Times New Roman"/>
          <w:sz w:val="28"/>
          <w:szCs w:val="28"/>
        </w:rPr>
        <w:t>х</w:t>
      </w:r>
      <w:r w:rsidR="0010196A" w:rsidRPr="002F0CD4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5A331F">
        <w:rPr>
          <w:rFonts w:ascii="Times New Roman" w:hAnsi="Times New Roman" w:cs="Times New Roman"/>
          <w:sz w:val="28"/>
          <w:szCs w:val="28"/>
        </w:rPr>
        <w:t>х</w:t>
      </w:r>
      <w:r w:rsidR="00097B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определяет правила создания и </w:t>
      </w:r>
      <w:r w:rsidR="00097B4B">
        <w:rPr>
          <w:rFonts w:ascii="Times New Roman" w:hAnsi="Times New Roman" w:cs="Times New Roman"/>
          <w:sz w:val="28"/>
          <w:szCs w:val="28"/>
        </w:rPr>
        <w:t xml:space="preserve">использования официальных страниц в социальных сетях в </w:t>
      </w:r>
      <w:r w:rsidR="0010196A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7B4B">
        <w:rPr>
          <w:rFonts w:ascii="Times New Roman" w:hAnsi="Times New Roman" w:cs="Times New Roman"/>
          <w:sz w:val="28"/>
          <w:szCs w:val="28"/>
        </w:rPr>
        <w:t xml:space="preserve"> </w:t>
      </w:r>
      <w:r w:rsidR="0010196A" w:rsidRPr="002F0CD4">
        <w:rPr>
          <w:rFonts w:ascii="Times New Roman" w:hAnsi="Times New Roman" w:cs="Times New Roman"/>
          <w:sz w:val="28"/>
          <w:szCs w:val="28"/>
        </w:rPr>
        <w:t>и подведомственны</w:t>
      </w:r>
      <w:r w:rsidR="005A331F">
        <w:rPr>
          <w:rFonts w:ascii="Times New Roman" w:hAnsi="Times New Roman" w:cs="Times New Roman"/>
          <w:sz w:val="28"/>
          <w:szCs w:val="28"/>
        </w:rPr>
        <w:t>х</w:t>
      </w:r>
      <w:r w:rsidR="0010196A" w:rsidRPr="002F0CD4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5A331F">
        <w:rPr>
          <w:rFonts w:ascii="Times New Roman" w:hAnsi="Times New Roman" w:cs="Times New Roman"/>
          <w:sz w:val="28"/>
          <w:szCs w:val="28"/>
        </w:rPr>
        <w:t>х</w:t>
      </w:r>
      <w:r w:rsidR="0010196A" w:rsidRPr="002F0CD4">
        <w:rPr>
          <w:rFonts w:ascii="Times New Roman" w:hAnsi="Times New Roman" w:cs="Times New Roman"/>
          <w:sz w:val="28"/>
          <w:szCs w:val="28"/>
        </w:rPr>
        <w:t xml:space="preserve"> </w:t>
      </w:r>
      <w:r w:rsidR="00097B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 </w:t>
      </w:r>
      <w:r>
        <w:rPr>
          <w:rFonts w:ascii="Times New Roman" w:hAnsi="Times New Roman" w:cs="Times New Roman"/>
          <w:sz w:val="28"/>
          <w:szCs w:val="28"/>
        </w:rPr>
        <w:t xml:space="preserve">в социальных сетях «Одноклассники», «ВКонтакте», </w:t>
      </w:r>
      <w:r w:rsidR="00097B4B">
        <w:rPr>
          <w:rFonts w:ascii="Times New Roman" w:hAnsi="Times New Roman" w:cs="Times New Roman"/>
          <w:sz w:val="28"/>
          <w:szCs w:val="28"/>
        </w:rPr>
        <w:t>«</w:t>
      </w:r>
      <w:r w:rsidR="00097B4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097B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097B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B4B">
        <w:rPr>
          <w:rFonts w:ascii="Times New Roman" w:hAnsi="Times New Roman" w:cs="Times New Roman"/>
          <w:sz w:val="28"/>
          <w:szCs w:val="28"/>
        </w:rPr>
        <w:t>официальные страницы</w:t>
      </w:r>
      <w:r>
        <w:rPr>
          <w:rFonts w:ascii="Times New Roman" w:hAnsi="Times New Roman" w:cs="Times New Roman"/>
          <w:sz w:val="28"/>
          <w:szCs w:val="28"/>
        </w:rPr>
        <w:t>, социальные сети).</w:t>
      </w:r>
      <w:r w:rsidR="00097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F480E" w14:textId="72508A1F" w:rsidR="00097B4B" w:rsidRDefault="002F0CD4" w:rsidP="00097B4B">
      <w:pPr>
        <w:rPr>
          <w:rFonts w:ascii="Times New Roman" w:hAnsi="Times New Roman" w:cs="Times New Roman"/>
          <w:sz w:val="28"/>
          <w:szCs w:val="28"/>
        </w:rPr>
      </w:pPr>
      <w:r w:rsidRPr="002F0CD4">
        <w:rPr>
          <w:rFonts w:ascii="Times New Roman" w:hAnsi="Times New Roman" w:cs="Times New Roman"/>
          <w:sz w:val="28"/>
          <w:szCs w:val="28"/>
        </w:rPr>
        <w:t>Понятия, используемые в настоящем По</w:t>
      </w:r>
      <w:r w:rsidR="002001AB">
        <w:rPr>
          <w:rFonts w:ascii="Times New Roman" w:hAnsi="Times New Roman" w:cs="Times New Roman"/>
          <w:sz w:val="28"/>
          <w:szCs w:val="28"/>
        </w:rPr>
        <w:t xml:space="preserve">рядке, употребляются в тех же </w:t>
      </w:r>
      <w:r w:rsidRPr="002F0CD4">
        <w:rPr>
          <w:rFonts w:ascii="Times New Roman" w:hAnsi="Times New Roman" w:cs="Times New Roman"/>
          <w:sz w:val="28"/>
          <w:szCs w:val="28"/>
        </w:rPr>
        <w:t>значениях, которые определены Федеральным законом от 9 февраля 2009 г</w:t>
      </w:r>
      <w:r w:rsidR="006F7115">
        <w:rPr>
          <w:rFonts w:ascii="Times New Roman" w:hAnsi="Times New Roman" w:cs="Times New Roman"/>
          <w:sz w:val="28"/>
          <w:szCs w:val="28"/>
        </w:rPr>
        <w:t>ода</w:t>
      </w:r>
      <w:r w:rsidRPr="002F0CD4">
        <w:rPr>
          <w:rFonts w:ascii="Times New Roman" w:hAnsi="Times New Roman" w:cs="Times New Roman"/>
          <w:sz w:val="28"/>
          <w:szCs w:val="28"/>
        </w:rPr>
        <w:t xml:space="preserve"> </w:t>
      </w:r>
      <w:r w:rsidR="000201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0CD4">
        <w:rPr>
          <w:rFonts w:ascii="Times New Roman" w:hAnsi="Times New Roman" w:cs="Times New Roman"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 и постановлением Правительства Российской Федерации от 31 декабря </w:t>
      </w:r>
      <w:r w:rsidR="006F71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0CD4">
        <w:rPr>
          <w:rFonts w:ascii="Times New Roman" w:hAnsi="Times New Roman" w:cs="Times New Roman"/>
          <w:sz w:val="28"/>
          <w:szCs w:val="28"/>
        </w:rPr>
        <w:t>2022 г</w:t>
      </w:r>
      <w:r w:rsidR="006F7115">
        <w:rPr>
          <w:rFonts w:ascii="Times New Roman" w:hAnsi="Times New Roman" w:cs="Times New Roman"/>
          <w:sz w:val="28"/>
          <w:szCs w:val="28"/>
        </w:rPr>
        <w:t>ода</w:t>
      </w:r>
      <w:r w:rsidRPr="002F0CD4">
        <w:rPr>
          <w:rFonts w:ascii="Times New Roman" w:hAnsi="Times New Roman" w:cs="Times New Roman"/>
          <w:sz w:val="28"/>
          <w:szCs w:val="28"/>
        </w:rPr>
        <w:t xml:space="preserve"> № 256</w:t>
      </w:r>
      <w:r>
        <w:rPr>
          <w:rFonts w:ascii="Times New Roman" w:hAnsi="Times New Roman" w:cs="Times New Roman"/>
          <w:sz w:val="28"/>
          <w:szCs w:val="28"/>
        </w:rPr>
        <w:t>0 «Об утверждении Правил размещ</w:t>
      </w:r>
      <w:r w:rsidRPr="002F0CD4">
        <w:rPr>
          <w:rFonts w:ascii="Times New Roman" w:hAnsi="Times New Roman" w:cs="Times New Roman"/>
          <w:sz w:val="28"/>
          <w:szCs w:val="28"/>
        </w:rPr>
        <w:t>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</w:t>
      </w:r>
      <w:r>
        <w:rPr>
          <w:rFonts w:ascii="Times New Roman" w:hAnsi="Times New Roman" w:cs="Times New Roman"/>
          <w:sz w:val="28"/>
          <w:szCs w:val="28"/>
        </w:rPr>
        <w:t>ия доступа к информации, размещ</w:t>
      </w:r>
      <w:r w:rsidRPr="002F0CD4">
        <w:rPr>
          <w:rFonts w:ascii="Times New Roman" w:hAnsi="Times New Roman" w:cs="Times New Roman"/>
          <w:sz w:val="28"/>
          <w:szCs w:val="28"/>
        </w:rPr>
        <w:t>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</w:t>
      </w:r>
      <w:r>
        <w:rPr>
          <w:rFonts w:ascii="Times New Roman" w:hAnsi="Times New Roman" w:cs="Times New Roman"/>
          <w:sz w:val="28"/>
          <w:szCs w:val="28"/>
        </w:rPr>
        <w:t>ронной форме, предусмотренной Ф</w:t>
      </w:r>
      <w:r w:rsidRPr="002F0CD4">
        <w:rPr>
          <w:rFonts w:ascii="Times New Roman" w:hAnsi="Times New Roman" w:cs="Times New Roman"/>
          <w:sz w:val="28"/>
          <w:szCs w:val="28"/>
        </w:rPr>
        <w:t xml:space="preserve">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</w:t>
      </w:r>
      <w:r w:rsidRPr="002F0CD4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предъявляемые к </w:t>
      </w:r>
      <w:r w:rsidR="005A331F">
        <w:rPr>
          <w:rFonts w:ascii="Times New Roman" w:hAnsi="Times New Roman" w:cs="Times New Roman"/>
          <w:sz w:val="28"/>
          <w:szCs w:val="28"/>
        </w:rPr>
        <w:t>такому взаимодействию»</w:t>
      </w:r>
      <w:r w:rsidR="00235C8A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№2560)</w:t>
      </w:r>
      <w:r w:rsidR="005A331F">
        <w:rPr>
          <w:rFonts w:ascii="Times New Roman" w:hAnsi="Times New Roman" w:cs="Times New Roman"/>
          <w:sz w:val="28"/>
          <w:szCs w:val="28"/>
        </w:rPr>
        <w:t>.</w:t>
      </w:r>
    </w:p>
    <w:p w14:paraId="54F144D7" w14:textId="77777777" w:rsidR="00D00D39" w:rsidRDefault="009E5A6E" w:rsidP="009E5A6E">
      <w:pPr>
        <w:rPr>
          <w:rFonts w:ascii="Times New Roman" w:hAnsi="Times New Roman" w:cs="Times New Roman"/>
          <w:sz w:val="28"/>
          <w:szCs w:val="28"/>
        </w:rPr>
      </w:pPr>
      <w:bookmarkStart w:id="1" w:name="sub_2002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128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7C1287" w:rsidRPr="002F0CD4">
        <w:rPr>
          <w:rFonts w:ascii="Times New Roman" w:hAnsi="Times New Roman" w:cs="Times New Roman"/>
          <w:sz w:val="28"/>
          <w:szCs w:val="28"/>
        </w:rPr>
        <w:t>и подведомственны</w:t>
      </w:r>
      <w:r w:rsidR="007C1287">
        <w:rPr>
          <w:rFonts w:ascii="Times New Roman" w:hAnsi="Times New Roman" w:cs="Times New Roman"/>
          <w:sz w:val="28"/>
          <w:szCs w:val="28"/>
        </w:rPr>
        <w:t xml:space="preserve">е </w:t>
      </w:r>
      <w:r w:rsidR="007C1287" w:rsidRPr="002F0CD4">
        <w:rPr>
          <w:rFonts w:ascii="Times New Roman" w:hAnsi="Times New Roman" w:cs="Times New Roman"/>
          <w:sz w:val="28"/>
          <w:szCs w:val="28"/>
        </w:rPr>
        <w:t>организаци</w:t>
      </w:r>
      <w:r w:rsidR="007C1287">
        <w:rPr>
          <w:rFonts w:ascii="Times New Roman" w:hAnsi="Times New Roman" w:cs="Times New Roman"/>
          <w:sz w:val="28"/>
          <w:szCs w:val="28"/>
        </w:rPr>
        <w:t>и</w:t>
      </w:r>
      <w:r w:rsidR="002F0C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D00D39">
        <w:rPr>
          <w:rFonts w:ascii="Times New Roman" w:hAnsi="Times New Roman" w:cs="Times New Roman"/>
          <w:sz w:val="28"/>
          <w:szCs w:val="28"/>
        </w:rPr>
        <w:t>:</w:t>
      </w:r>
    </w:p>
    <w:p w14:paraId="173AAB78" w14:textId="171E5D3D" w:rsidR="002F0CD4" w:rsidRDefault="00D00D39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0CD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F0CD4" w:rsidRPr="002F0CD4">
        <w:rPr>
          <w:rFonts w:ascii="Times New Roman" w:hAnsi="Times New Roman" w:cs="Times New Roman"/>
          <w:sz w:val="28"/>
          <w:szCs w:val="28"/>
        </w:rPr>
        <w:t>опр</w:t>
      </w:r>
      <w:r w:rsidR="002F0CD4">
        <w:rPr>
          <w:rFonts w:ascii="Times New Roman" w:hAnsi="Times New Roman" w:cs="Times New Roman"/>
          <w:sz w:val="28"/>
          <w:szCs w:val="28"/>
        </w:rPr>
        <w:t>еделяют должностное лицо, ответственное за размещ</w:t>
      </w:r>
      <w:r w:rsidR="002F0CD4" w:rsidRPr="002F0CD4">
        <w:rPr>
          <w:rFonts w:ascii="Times New Roman" w:hAnsi="Times New Roman" w:cs="Times New Roman"/>
          <w:sz w:val="28"/>
          <w:szCs w:val="28"/>
        </w:rPr>
        <w:t>ение информации на официальных страницах в социальных сетях;</w:t>
      </w:r>
      <w:r w:rsidR="002F0C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12E28" w14:textId="244B1A28" w:rsidR="009E5A6E" w:rsidRDefault="00D00D39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3C7">
        <w:rPr>
          <w:rFonts w:ascii="Times New Roman" w:hAnsi="Times New Roman" w:cs="Times New Roman"/>
          <w:sz w:val="28"/>
          <w:szCs w:val="28"/>
        </w:rPr>
        <w:t xml:space="preserve">) </w:t>
      </w:r>
      <w:r w:rsidR="009E5A6E">
        <w:rPr>
          <w:rFonts w:ascii="Times New Roman" w:hAnsi="Times New Roman" w:cs="Times New Roman"/>
          <w:sz w:val="28"/>
          <w:szCs w:val="28"/>
        </w:rPr>
        <w:t>самостоятельно созда</w:t>
      </w:r>
      <w:r w:rsidR="002F0CD4">
        <w:rPr>
          <w:rFonts w:ascii="Times New Roman" w:hAnsi="Times New Roman" w:cs="Times New Roman"/>
          <w:sz w:val="28"/>
          <w:szCs w:val="28"/>
        </w:rPr>
        <w:t>ют</w:t>
      </w:r>
      <w:r w:rsidR="009E5A6E">
        <w:rPr>
          <w:rFonts w:ascii="Times New Roman" w:hAnsi="Times New Roman" w:cs="Times New Roman"/>
          <w:sz w:val="28"/>
          <w:szCs w:val="28"/>
        </w:rPr>
        <w:t xml:space="preserve"> </w:t>
      </w:r>
      <w:r w:rsidR="002F0CD4">
        <w:rPr>
          <w:rFonts w:ascii="Times New Roman" w:hAnsi="Times New Roman" w:cs="Times New Roman"/>
          <w:sz w:val="28"/>
          <w:szCs w:val="28"/>
        </w:rPr>
        <w:t>официальные страницы</w:t>
      </w:r>
      <w:r w:rsidR="009E5A6E">
        <w:rPr>
          <w:rFonts w:ascii="Times New Roman" w:hAnsi="Times New Roman" w:cs="Times New Roman"/>
          <w:sz w:val="28"/>
          <w:szCs w:val="28"/>
        </w:rPr>
        <w:t xml:space="preserve"> в социальных сетях с привязкой к служебным номерам телефонов </w:t>
      </w:r>
      <w:r w:rsidR="00B23F6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7C128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7C1287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7C1287">
        <w:rPr>
          <w:rFonts w:ascii="Times New Roman" w:hAnsi="Times New Roman" w:cs="Times New Roman"/>
          <w:sz w:val="28"/>
          <w:szCs w:val="28"/>
        </w:rPr>
        <w:t>ой</w:t>
      </w:r>
      <w:r w:rsidR="007C1287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C1287">
        <w:rPr>
          <w:rFonts w:ascii="Times New Roman" w:hAnsi="Times New Roman" w:cs="Times New Roman"/>
          <w:sz w:val="28"/>
          <w:szCs w:val="28"/>
        </w:rPr>
        <w:t>и</w:t>
      </w:r>
      <w:r w:rsidR="00C36869">
        <w:rPr>
          <w:rFonts w:ascii="Times New Roman" w:hAnsi="Times New Roman" w:cs="Times New Roman"/>
          <w:sz w:val="28"/>
          <w:szCs w:val="28"/>
        </w:rPr>
        <w:t xml:space="preserve"> </w:t>
      </w:r>
      <w:r w:rsidR="009E5A6E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район;</w:t>
      </w:r>
    </w:p>
    <w:p w14:paraId="43049244" w14:textId="11B76C82" w:rsidR="009E5A6E" w:rsidRDefault="00D00D39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3C7">
        <w:rPr>
          <w:rFonts w:ascii="Times New Roman" w:hAnsi="Times New Roman" w:cs="Times New Roman"/>
          <w:sz w:val="28"/>
          <w:szCs w:val="28"/>
        </w:rPr>
        <w:t xml:space="preserve">) </w:t>
      </w:r>
      <w:r w:rsidR="009E5A6E">
        <w:rPr>
          <w:rFonts w:ascii="Times New Roman" w:hAnsi="Times New Roman" w:cs="Times New Roman"/>
          <w:sz w:val="28"/>
          <w:szCs w:val="28"/>
        </w:rPr>
        <w:t xml:space="preserve">предоставляет право доступа к созданным </w:t>
      </w:r>
      <w:r w:rsidR="005637A8">
        <w:rPr>
          <w:rFonts w:ascii="Times New Roman" w:hAnsi="Times New Roman" w:cs="Times New Roman"/>
          <w:sz w:val="28"/>
          <w:szCs w:val="28"/>
        </w:rPr>
        <w:t>о</w:t>
      </w:r>
      <w:r w:rsidR="005637A8" w:rsidRPr="00E51047">
        <w:rPr>
          <w:rFonts w:ascii="Times New Roman" w:hAnsi="Times New Roman" w:cs="Times New Roman"/>
          <w:sz w:val="28"/>
          <w:szCs w:val="28"/>
        </w:rPr>
        <w:t>фициальны</w:t>
      </w:r>
      <w:r w:rsidR="005637A8">
        <w:rPr>
          <w:rFonts w:ascii="Times New Roman" w:hAnsi="Times New Roman" w:cs="Times New Roman"/>
          <w:sz w:val="28"/>
          <w:szCs w:val="28"/>
        </w:rPr>
        <w:t>м</w:t>
      </w:r>
      <w:r w:rsidR="005637A8" w:rsidRPr="00E5104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5637A8">
        <w:rPr>
          <w:rFonts w:ascii="Times New Roman" w:hAnsi="Times New Roman" w:cs="Times New Roman"/>
          <w:sz w:val="28"/>
          <w:szCs w:val="28"/>
        </w:rPr>
        <w:t>ам</w:t>
      </w:r>
      <w:r w:rsidR="009E5A6E">
        <w:rPr>
          <w:rFonts w:ascii="Times New Roman" w:hAnsi="Times New Roman" w:cs="Times New Roman"/>
          <w:sz w:val="28"/>
          <w:szCs w:val="28"/>
        </w:rPr>
        <w:t xml:space="preserve"> (логины и пароли, номера телефонов, на которые зарегистрированы </w:t>
      </w:r>
      <w:r w:rsidR="005637A8">
        <w:rPr>
          <w:rFonts w:ascii="Times New Roman" w:hAnsi="Times New Roman" w:cs="Times New Roman"/>
          <w:sz w:val="28"/>
          <w:szCs w:val="28"/>
        </w:rPr>
        <w:t>о</w:t>
      </w:r>
      <w:r w:rsidR="005637A8" w:rsidRPr="00E51047">
        <w:rPr>
          <w:rFonts w:ascii="Times New Roman" w:hAnsi="Times New Roman" w:cs="Times New Roman"/>
          <w:sz w:val="28"/>
          <w:szCs w:val="28"/>
        </w:rPr>
        <w:t>фициальные страницы</w:t>
      </w:r>
      <w:r w:rsidR="009E5A6E">
        <w:rPr>
          <w:rFonts w:ascii="Times New Roman" w:hAnsi="Times New Roman" w:cs="Times New Roman"/>
          <w:sz w:val="28"/>
          <w:szCs w:val="28"/>
        </w:rPr>
        <w:t xml:space="preserve">) </w:t>
      </w:r>
      <w:r w:rsidR="002001AB">
        <w:rPr>
          <w:rFonts w:ascii="Times New Roman" w:hAnsi="Times New Roman" w:cs="Times New Roman"/>
          <w:sz w:val="28"/>
          <w:szCs w:val="28"/>
        </w:rPr>
        <w:t>управлению по связям с общественностью администрации муниципального образования Северский район</w:t>
      </w:r>
      <w:r w:rsidR="009E5A6E">
        <w:rPr>
          <w:rFonts w:ascii="Times New Roman" w:hAnsi="Times New Roman" w:cs="Times New Roman"/>
          <w:sz w:val="28"/>
          <w:szCs w:val="28"/>
        </w:rPr>
        <w:t>;</w:t>
      </w:r>
    </w:p>
    <w:p w14:paraId="216C1D76" w14:textId="3CF1B741" w:rsidR="009E5A6E" w:rsidRDefault="00D00D39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A6F">
        <w:rPr>
          <w:rFonts w:ascii="Times New Roman" w:hAnsi="Times New Roman" w:cs="Times New Roman"/>
          <w:sz w:val="28"/>
          <w:szCs w:val="28"/>
        </w:rPr>
        <w:t xml:space="preserve">) </w:t>
      </w:r>
      <w:r w:rsidR="00B23F60" w:rsidRPr="00B23F60">
        <w:rPr>
          <w:rFonts w:ascii="Times New Roman" w:hAnsi="Times New Roman" w:cs="Times New Roman"/>
          <w:sz w:val="28"/>
          <w:szCs w:val="28"/>
        </w:rPr>
        <w:t xml:space="preserve">используют созданные ими в социальных сетях официальные страницы с целью размещения публикаций в социальных сетях о </w:t>
      </w:r>
      <w:r w:rsidR="005B120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C1287">
        <w:rPr>
          <w:rFonts w:ascii="Times New Roman" w:hAnsi="Times New Roman" w:cs="Times New Roman"/>
          <w:sz w:val="28"/>
          <w:szCs w:val="28"/>
        </w:rPr>
        <w:t>орган</w:t>
      </w:r>
      <w:r w:rsidR="005A331F">
        <w:rPr>
          <w:rFonts w:ascii="Times New Roman" w:hAnsi="Times New Roman" w:cs="Times New Roman"/>
          <w:sz w:val="28"/>
          <w:szCs w:val="28"/>
        </w:rPr>
        <w:t>ов</w:t>
      </w:r>
      <w:r w:rsidR="007C128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7C1287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5A331F">
        <w:rPr>
          <w:rFonts w:ascii="Times New Roman" w:hAnsi="Times New Roman" w:cs="Times New Roman"/>
          <w:sz w:val="28"/>
          <w:szCs w:val="28"/>
        </w:rPr>
        <w:t>ых</w:t>
      </w:r>
      <w:r w:rsidR="007C1287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331F">
        <w:rPr>
          <w:rFonts w:ascii="Times New Roman" w:hAnsi="Times New Roman" w:cs="Times New Roman"/>
          <w:sz w:val="28"/>
          <w:szCs w:val="28"/>
        </w:rPr>
        <w:t>й</w:t>
      </w:r>
      <w:r w:rsidR="009E5A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0201C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201C7" w:rsidRPr="002F0C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201C7">
        <w:rPr>
          <w:rFonts w:ascii="Times New Roman" w:hAnsi="Times New Roman" w:cs="Times New Roman"/>
          <w:sz w:val="28"/>
          <w:szCs w:val="28"/>
        </w:rPr>
        <w:t>РФ</w:t>
      </w:r>
      <w:r w:rsidR="000201C7" w:rsidRPr="002F0CD4">
        <w:rPr>
          <w:rFonts w:ascii="Times New Roman" w:hAnsi="Times New Roman" w:cs="Times New Roman"/>
          <w:sz w:val="28"/>
          <w:szCs w:val="28"/>
        </w:rPr>
        <w:t xml:space="preserve"> № 256</w:t>
      </w:r>
      <w:r w:rsidR="000201C7">
        <w:rPr>
          <w:rFonts w:ascii="Times New Roman" w:hAnsi="Times New Roman" w:cs="Times New Roman"/>
          <w:sz w:val="28"/>
          <w:szCs w:val="28"/>
        </w:rPr>
        <w:t>0.</w:t>
      </w:r>
    </w:p>
    <w:p w14:paraId="2B901A81" w14:textId="6C002426" w:rsidR="005B120E" w:rsidRPr="000201C7" w:rsidRDefault="005B120E" w:rsidP="005B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3F60">
        <w:rPr>
          <w:rFonts w:ascii="Times New Roman" w:hAnsi="Times New Roman" w:cs="Times New Roman"/>
          <w:sz w:val="28"/>
          <w:szCs w:val="28"/>
        </w:rPr>
        <w:t>Использование официальных страниц в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сетях осуществляется в соответствии с государственной региональной информационной политикой в сфере обеспечения доступа населения к информации о деятельности </w:t>
      </w:r>
      <w:r w:rsidR="007C128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C1287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7C1287">
        <w:rPr>
          <w:rFonts w:ascii="Times New Roman" w:hAnsi="Times New Roman" w:cs="Times New Roman"/>
          <w:sz w:val="28"/>
          <w:szCs w:val="28"/>
        </w:rPr>
        <w:t>ых</w:t>
      </w:r>
      <w:r w:rsidR="007C1287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C12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район.</w:t>
      </w:r>
    </w:p>
    <w:p w14:paraId="1ABA66A7" w14:textId="77777777" w:rsidR="007F3C51" w:rsidRDefault="005B120E" w:rsidP="005B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3C51">
        <w:rPr>
          <w:rFonts w:ascii="Times New Roman" w:hAnsi="Times New Roman" w:cs="Times New Roman"/>
          <w:sz w:val="28"/>
          <w:szCs w:val="28"/>
        </w:rPr>
        <w:t>Количество публикаций, рекомендуемых к размещению н</w:t>
      </w:r>
      <w:r w:rsidR="00B23F60">
        <w:rPr>
          <w:rFonts w:ascii="Times New Roman" w:hAnsi="Times New Roman" w:cs="Times New Roman"/>
          <w:sz w:val="28"/>
          <w:szCs w:val="28"/>
        </w:rPr>
        <w:t>а официальных страницах</w:t>
      </w:r>
      <w:r w:rsidR="007F3C51">
        <w:rPr>
          <w:rFonts w:ascii="Times New Roman" w:hAnsi="Times New Roman" w:cs="Times New Roman"/>
          <w:sz w:val="28"/>
          <w:szCs w:val="28"/>
        </w:rPr>
        <w:t>:</w:t>
      </w:r>
    </w:p>
    <w:p w14:paraId="00CF75AE" w14:textId="49AF0A26" w:rsidR="005B120E" w:rsidRDefault="007F3C51" w:rsidP="005B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557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публикаций в неделю о деятельности главы муниципального образования Северский район, органов местного самоуправления </w:t>
      </w:r>
      <w:r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муниципального образования Северский район </w:t>
      </w:r>
      <w:r w:rsidRPr="00B23F60">
        <w:rPr>
          <w:rFonts w:ascii="Times New Roman" w:hAnsi="Times New Roman" w:cs="Times New Roman"/>
          <w:sz w:val="28"/>
          <w:szCs w:val="28"/>
        </w:rPr>
        <w:t>или другой общественно значимой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администрации муниципального образования Северский район и </w:t>
      </w:r>
      <w:r w:rsidR="007C1287" w:rsidRPr="002F0CD4">
        <w:rPr>
          <w:rFonts w:ascii="Times New Roman" w:hAnsi="Times New Roman" w:cs="Times New Roman"/>
          <w:sz w:val="28"/>
          <w:szCs w:val="28"/>
        </w:rPr>
        <w:t>подведомственн</w:t>
      </w:r>
      <w:r w:rsidR="007C128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87" w:rsidRPr="002F0CD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 муниципального образования Северский район;</w:t>
      </w:r>
    </w:p>
    <w:p w14:paraId="00427D17" w14:textId="3A116DD3" w:rsidR="007F3C51" w:rsidRDefault="007F3C51" w:rsidP="005B1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1 публикаци</w:t>
      </w:r>
      <w:r w:rsidR="004557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55710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</w:t>
      </w:r>
      <w:r w:rsidRPr="00B23F60">
        <w:rPr>
          <w:rFonts w:ascii="Times New Roman" w:hAnsi="Times New Roman" w:cs="Times New Roman"/>
          <w:sz w:val="28"/>
          <w:szCs w:val="28"/>
        </w:rPr>
        <w:t>или другой общественно значимой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Совета</w:t>
      </w:r>
      <w:r w:rsidRPr="007F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  <w:r w:rsidRPr="007F3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Контрольно-счетной палаты муниципального образования Северский район.</w:t>
      </w:r>
    </w:p>
    <w:p w14:paraId="64DBA9EA" w14:textId="69EDDBDB" w:rsidR="005B120E" w:rsidRDefault="005B120E" w:rsidP="005B120E">
      <w:pPr>
        <w:rPr>
          <w:rFonts w:ascii="Times New Roman" w:hAnsi="Times New Roman" w:cs="Times New Roman"/>
          <w:sz w:val="28"/>
          <w:szCs w:val="28"/>
        </w:rPr>
      </w:pPr>
      <w:bookmarkStart w:id="2" w:name="sub_2006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При размещении информации на официальных страницах используются тексты, фотографии, инфографика, видео, трансляции прямых эфиров, опросы, иные материалы и форматы с учетом полномочий </w:t>
      </w:r>
      <w:r w:rsidR="007C128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C1287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7C1287">
        <w:rPr>
          <w:rFonts w:ascii="Times New Roman" w:hAnsi="Times New Roman" w:cs="Times New Roman"/>
          <w:sz w:val="28"/>
          <w:szCs w:val="28"/>
        </w:rPr>
        <w:t>ых</w:t>
      </w:r>
      <w:r w:rsidR="007C1287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C1287">
        <w:rPr>
          <w:rFonts w:ascii="Times New Roman" w:hAnsi="Times New Roman" w:cs="Times New Roman"/>
          <w:sz w:val="28"/>
          <w:szCs w:val="28"/>
        </w:rPr>
        <w:t>й</w:t>
      </w:r>
      <w:r w:rsidR="00E510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E51047" w:rsidRPr="00E51047">
        <w:rPr>
          <w:rFonts w:ascii="Times New Roman" w:hAnsi="Times New Roman" w:cs="Times New Roman"/>
          <w:sz w:val="28"/>
          <w:szCs w:val="28"/>
        </w:rPr>
        <w:t>, специфики каждой социальной сети и правил ведения официальных страниц, разрабатываемых владельцем социальной сети и размещаемых в социальной сети.</w:t>
      </w:r>
      <w:r w:rsidR="00E51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24EBB" w14:textId="6247272B" w:rsidR="005B120E" w:rsidRDefault="00181FC2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51047">
        <w:rPr>
          <w:rFonts w:ascii="Times New Roman" w:hAnsi="Times New Roman" w:cs="Times New Roman"/>
          <w:sz w:val="28"/>
          <w:szCs w:val="28"/>
        </w:rPr>
        <w:t>Официальные страницы</w:t>
      </w:r>
      <w:r>
        <w:rPr>
          <w:rFonts w:ascii="Times New Roman" w:hAnsi="Times New Roman" w:cs="Times New Roman"/>
          <w:sz w:val="28"/>
          <w:szCs w:val="28"/>
        </w:rPr>
        <w:t xml:space="preserve"> должны иметь единое текстовое описание и дизайнерское оформление</w:t>
      </w:r>
      <w:r w:rsidR="00E51047">
        <w:rPr>
          <w:rFonts w:ascii="Times New Roman" w:hAnsi="Times New Roman" w:cs="Times New Roman"/>
          <w:sz w:val="28"/>
          <w:szCs w:val="28"/>
        </w:rPr>
        <w:t xml:space="preserve">, </w:t>
      </w:r>
      <w:r w:rsidR="00E51047" w:rsidRPr="00E51047">
        <w:rPr>
          <w:rFonts w:ascii="Times New Roman" w:hAnsi="Times New Roman" w:cs="Times New Roman"/>
          <w:sz w:val="28"/>
          <w:szCs w:val="28"/>
        </w:rPr>
        <w:t>изготовленное в соответствии с рекомендациями департамента информационной политики Краснодарского края. Смена обложки и (или) аватара допускается в случае праздничных дат, по окончании которых необходимо вновь установить утвержденные департаментом информационной политики Краснодарского края обложки и (или) аватары на постоянной основе. В качестве аватара в сообществах в соц</w:t>
      </w:r>
      <w:r w:rsidR="007C1287">
        <w:rPr>
          <w:rFonts w:ascii="Times New Roman" w:hAnsi="Times New Roman" w:cs="Times New Roman"/>
          <w:sz w:val="28"/>
          <w:szCs w:val="28"/>
        </w:rPr>
        <w:t>иальных сетях используются герб</w:t>
      </w:r>
      <w:r w:rsidR="007C1287" w:rsidRPr="007C1287">
        <w:rPr>
          <w:rFonts w:ascii="Times New Roman" w:hAnsi="Times New Roman" w:cs="Times New Roman"/>
          <w:sz w:val="28"/>
          <w:szCs w:val="28"/>
        </w:rPr>
        <w:t xml:space="preserve"> </w:t>
      </w:r>
      <w:r w:rsidR="007C128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C1287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7C1287">
        <w:rPr>
          <w:rFonts w:ascii="Times New Roman" w:hAnsi="Times New Roman" w:cs="Times New Roman"/>
          <w:sz w:val="28"/>
          <w:szCs w:val="28"/>
        </w:rPr>
        <w:t>ых</w:t>
      </w:r>
      <w:r w:rsidR="007C1287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C1287">
        <w:rPr>
          <w:rFonts w:ascii="Times New Roman" w:hAnsi="Times New Roman" w:cs="Times New Roman"/>
          <w:sz w:val="28"/>
          <w:szCs w:val="28"/>
        </w:rPr>
        <w:t>й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 либо элементы дизайна, применяемые при оформлении официального сайта </w:t>
      </w:r>
      <w:r w:rsidR="007C128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C1287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7C1287">
        <w:rPr>
          <w:rFonts w:ascii="Times New Roman" w:hAnsi="Times New Roman" w:cs="Times New Roman"/>
          <w:sz w:val="28"/>
          <w:szCs w:val="28"/>
        </w:rPr>
        <w:t>ых</w:t>
      </w:r>
      <w:r w:rsidR="007C1287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C1287">
        <w:rPr>
          <w:rFonts w:ascii="Times New Roman" w:hAnsi="Times New Roman" w:cs="Times New Roman"/>
          <w:sz w:val="28"/>
          <w:szCs w:val="28"/>
        </w:rPr>
        <w:t>й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. При </w:t>
      </w:r>
      <w:r w:rsidR="00E51047">
        <w:rPr>
          <w:rFonts w:ascii="Times New Roman" w:hAnsi="Times New Roman" w:cs="Times New Roman"/>
          <w:sz w:val="28"/>
          <w:szCs w:val="28"/>
        </w:rPr>
        <w:t>размещении информации на официальных страницах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 рекомендуется применять в том числе новые возможности социальных сетей (приложения, виджеты, динамичные обложки и другое)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B2FAC7" w14:textId="2F63CA95" w:rsidR="009E5A6E" w:rsidRDefault="00181FC2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A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написании текстов публикаций </w:t>
      </w:r>
      <w:r w:rsidR="00E51047">
        <w:rPr>
          <w:rFonts w:ascii="Times New Roman" w:hAnsi="Times New Roman" w:cs="Times New Roman"/>
          <w:sz w:val="28"/>
          <w:szCs w:val="28"/>
        </w:rPr>
        <w:t xml:space="preserve">в официальных страницах </w:t>
      </w:r>
      <w:r>
        <w:rPr>
          <w:rFonts w:ascii="Times New Roman" w:hAnsi="Times New Roman" w:cs="Times New Roman"/>
          <w:sz w:val="28"/>
          <w:szCs w:val="28"/>
        </w:rPr>
        <w:t>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</w:t>
      </w:r>
      <w:r w:rsidR="00E51047">
        <w:rPr>
          <w:rFonts w:ascii="Times New Roman" w:hAnsi="Times New Roman" w:cs="Times New Roman"/>
          <w:sz w:val="28"/>
          <w:szCs w:val="28"/>
        </w:rPr>
        <w:t>,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 а также избыточное цитирование нормативных правовых актов (желательно не более двух на 1 публикацию)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BE2EE" w14:textId="77777777" w:rsidR="005C29C2" w:rsidRDefault="00181FC2" w:rsidP="003F6F92">
      <w:pPr>
        <w:rPr>
          <w:rFonts w:ascii="Times New Roman" w:hAnsi="Times New Roman" w:cs="Times New Roman"/>
          <w:sz w:val="28"/>
          <w:szCs w:val="28"/>
        </w:rPr>
      </w:pPr>
      <w:bookmarkStart w:id="3" w:name="sub_2009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9E5A6E">
        <w:rPr>
          <w:rFonts w:ascii="Times New Roman" w:hAnsi="Times New Roman" w:cs="Times New Roman"/>
          <w:sz w:val="28"/>
          <w:szCs w:val="28"/>
        </w:rPr>
        <w:t xml:space="preserve">. 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Официальные страницы </w:t>
      </w:r>
      <w:r w:rsidR="005C29C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C29C2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5C29C2">
        <w:rPr>
          <w:rFonts w:ascii="Times New Roman" w:hAnsi="Times New Roman" w:cs="Times New Roman"/>
          <w:sz w:val="28"/>
          <w:szCs w:val="28"/>
        </w:rPr>
        <w:t>ых</w:t>
      </w:r>
      <w:r w:rsidR="005C29C2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C29C2">
        <w:rPr>
          <w:rFonts w:ascii="Times New Roman" w:hAnsi="Times New Roman" w:cs="Times New Roman"/>
          <w:sz w:val="28"/>
          <w:szCs w:val="28"/>
        </w:rPr>
        <w:t>й</w:t>
      </w:r>
      <w:r w:rsidR="00E510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</w:t>
      </w:r>
      <w:r w:rsidR="005C29C2">
        <w:rPr>
          <w:rFonts w:ascii="Times New Roman" w:hAnsi="Times New Roman" w:cs="Times New Roman"/>
          <w:sz w:val="28"/>
          <w:szCs w:val="28"/>
        </w:rPr>
        <w:t>,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 а также комментарии в них должны иметь открытый доступ в соответствии с правилами ведения официальных страниц, разрабатываемыми влад</w:t>
      </w:r>
      <w:r w:rsidR="00E51047">
        <w:rPr>
          <w:rFonts w:ascii="Times New Roman" w:hAnsi="Times New Roman" w:cs="Times New Roman"/>
          <w:sz w:val="28"/>
          <w:szCs w:val="28"/>
        </w:rPr>
        <w:t>ельцем социальной сети и размещ</w:t>
      </w:r>
      <w:r w:rsidR="00E51047" w:rsidRPr="00E51047">
        <w:rPr>
          <w:rFonts w:ascii="Times New Roman" w:hAnsi="Times New Roman" w:cs="Times New Roman"/>
          <w:sz w:val="28"/>
          <w:szCs w:val="28"/>
        </w:rPr>
        <w:t xml:space="preserve">аемыми в социальной сети. </w:t>
      </w:r>
    </w:p>
    <w:p w14:paraId="4E930116" w14:textId="44BD389B" w:rsidR="00E51047" w:rsidRDefault="005C29C2" w:rsidP="003F6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0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</w:t>
      </w:r>
      <w:r w:rsidR="00E51047" w:rsidRPr="00E51047">
        <w:rPr>
          <w:rFonts w:ascii="Times New Roman" w:hAnsi="Times New Roman" w:cs="Times New Roman"/>
          <w:sz w:val="28"/>
          <w:szCs w:val="28"/>
        </w:rPr>
        <w:t>в созданных ими официальных страницах самостоятельно модерируют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ведения официальных страниц, разрабатываемыми влад</w:t>
      </w:r>
      <w:r w:rsidR="00E51047">
        <w:rPr>
          <w:rFonts w:ascii="Times New Roman" w:hAnsi="Times New Roman" w:cs="Times New Roman"/>
          <w:sz w:val="28"/>
          <w:szCs w:val="28"/>
        </w:rPr>
        <w:t>ельцем социальной сети и размещ</w:t>
      </w:r>
      <w:r w:rsidR="00E51047" w:rsidRPr="00E51047">
        <w:rPr>
          <w:rFonts w:ascii="Times New Roman" w:hAnsi="Times New Roman" w:cs="Times New Roman"/>
          <w:sz w:val="28"/>
          <w:szCs w:val="28"/>
        </w:rPr>
        <w:t>аемыми в социальной сети.</w:t>
      </w:r>
    </w:p>
    <w:p w14:paraId="4C91935B" w14:textId="20FC0C28" w:rsidR="003F6F92" w:rsidRDefault="00181FC2" w:rsidP="003F6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Созданные </w:t>
      </w:r>
      <w:r w:rsidR="005A331F">
        <w:rPr>
          <w:rFonts w:ascii="Times New Roman" w:hAnsi="Times New Roman" w:cs="Times New Roman"/>
          <w:sz w:val="28"/>
          <w:szCs w:val="28"/>
        </w:rPr>
        <w:t>о</w:t>
      </w:r>
      <w:r w:rsidR="005A331F" w:rsidRPr="00E51047">
        <w:rPr>
          <w:rFonts w:ascii="Times New Roman" w:hAnsi="Times New Roman" w:cs="Times New Roman"/>
          <w:sz w:val="28"/>
          <w:szCs w:val="28"/>
        </w:rPr>
        <w:t>фициальные страницы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C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C29C2" w:rsidRPr="002F0CD4">
        <w:rPr>
          <w:rFonts w:ascii="Times New Roman" w:hAnsi="Times New Roman" w:cs="Times New Roman"/>
          <w:sz w:val="28"/>
          <w:szCs w:val="28"/>
        </w:rPr>
        <w:t>и подведомственн</w:t>
      </w:r>
      <w:r w:rsidR="005C29C2">
        <w:rPr>
          <w:rFonts w:ascii="Times New Roman" w:hAnsi="Times New Roman" w:cs="Times New Roman"/>
          <w:sz w:val="28"/>
          <w:szCs w:val="28"/>
        </w:rPr>
        <w:t>ых</w:t>
      </w:r>
      <w:r w:rsidR="005C29C2" w:rsidRPr="002F0C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C29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 рекомендуется подписывать на </w:t>
      </w:r>
      <w:r w:rsidR="005A331F">
        <w:rPr>
          <w:rFonts w:ascii="Times New Roman" w:hAnsi="Times New Roman" w:cs="Times New Roman"/>
          <w:sz w:val="28"/>
          <w:szCs w:val="28"/>
        </w:rPr>
        <w:t>о</w:t>
      </w:r>
      <w:r w:rsidR="005A331F" w:rsidRPr="00E51047">
        <w:rPr>
          <w:rFonts w:ascii="Times New Roman" w:hAnsi="Times New Roman" w:cs="Times New Roman"/>
          <w:sz w:val="28"/>
          <w:szCs w:val="28"/>
        </w:rPr>
        <w:t>фициальные страницы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F92">
        <w:rPr>
          <w:rFonts w:ascii="Times New Roman" w:hAnsi="Times New Roman" w:cs="Times New Roman"/>
          <w:sz w:val="28"/>
          <w:szCs w:val="28"/>
        </w:rPr>
        <w:t>губернатор</w:t>
      </w:r>
      <w:r w:rsidR="000F2FC6">
        <w:rPr>
          <w:rFonts w:ascii="Times New Roman" w:hAnsi="Times New Roman" w:cs="Times New Roman"/>
          <w:sz w:val="28"/>
          <w:szCs w:val="28"/>
        </w:rPr>
        <w:t>а Краснодарского края и главы</w:t>
      </w:r>
      <w:r w:rsidR="003F6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Северский район.</w:t>
      </w:r>
    </w:p>
    <w:p w14:paraId="54961F55" w14:textId="392EF831" w:rsidR="003F6F92" w:rsidRDefault="003F6F92" w:rsidP="009E5A6E">
      <w:pPr>
        <w:rPr>
          <w:rFonts w:ascii="Times New Roman" w:hAnsi="Times New Roman" w:cs="Times New Roman"/>
          <w:sz w:val="28"/>
          <w:szCs w:val="28"/>
        </w:rPr>
      </w:pPr>
      <w:bookmarkStart w:id="4" w:name="sub_2011"/>
      <w:bookmarkEnd w:id="3"/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80A30">
        <w:rPr>
          <w:rFonts w:ascii="Times New Roman" w:hAnsi="Times New Roman" w:cs="Times New Roman"/>
          <w:sz w:val="28"/>
          <w:szCs w:val="28"/>
        </w:rPr>
        <w:t xml:space="preserve">Подведомственным организациям </w:t>
      </w:r>
      <w:r w:rsidR="00580A30" w:rsidRPr="00B61F2B">
        <w:rPr>
          <w:rFonts w:ascii="Times New Roman" w:hAnsi="Times New Roman" w:cs="Times New Roman"/>
          <w:sz w:val="28"/>
          <w:szCs w:val="28"/>
        </w:rPr>
        <w:t>муниципального</w:t>
      </w:r>
      <w:r w:rsidR="00580A30">
        <w:rPr>
          <w:rFonts w:ascii="Times New Roman" w:hAnsi="Times New Roman" w:cs="Times New Roman"/>
          <w:sz w:val="28"/>
          <w:szCs w:val="28"/>
        </w:rPr>
        <w:t xml:space="preserve"> </w:t>
      </w:r>
      <w:r w:rsidR="00580A30" w:rsidRPr="00B61F2B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580A30">
        <w:rPr>
          <w:rFonts w:ascii="Times New Roman" w:hAnsi="Times New Roman" w:cs="Times New Roman"/>
          <w:sz w:val="28"/>
          <w:szCs w:val="28"/>
        </w:rPr>
        <w:t xml:space="preserve">, </w:t>
      </w:r>
      <w:r w:rsidR="00E51047">
        <w:rPr>
          <w:rFonts w:ascii="Times New Roman" w:hAnsi="Times New Roman" w:cs="Times New Roman"/>
          <w:sz w:val="28"/>
          <w:szCs w:val="28"/>
        </w:rPr>
        <w:t>администраци</w:t>
      </w:r>
      <w:r w:rsidR="00580A30">
        <w:rPr>
          <w:rFonts w:ascii="Times New Roman" w:hAnsi="Times New Roman" w:cs="Times New Roman"/>
          <w:sz w:val="28"/>
          <w:szCs w:val="28"/>
        </w:rPr>
        <w:t>ям</w:t>
      </w:r>
      <w:r w:rsidR="00E51047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</w:t>
      </w:r>
      <w:r w:rsidR="00E51047" w:rsidRPr="00B61F2B">
        <w:rPr>
          <w:rFonts w:ascii="Times New Roman" w:hAnsi="Times New Roman" w:cs="Times New Roman"/>
          <w:sz w:val="28"/>
          <w:szCs w:val="28"/>
        </w:rPr>
        <w:t>муниципального</w:t>
      </w:r>
      <w:r w:rsidR="00E51047">
        <w:rPr>
          <w:rFonts w:ascii="Times New Roman" w:hAnsi="Times New Roman" w:cs="Times New Roman"/>
          <w:sz w:val="28"/>
          <w:szCs w:val="28"/>
        </w:rPr>
        <w:t xml:space="preserve"> </w:t>
      </w:r>
      <w:r w:rsidR="00E51047" w:rsidRPr="00B61F2B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E51047">
        <w:rPr>
          <w:rFonts w:ascii="Times New Roman" w:hAnsi="Times New Roman" w:cs="Times New Roman"/>
          <w:sz w:val="28"/>
          <w:szCs w:val="28"/>
        </w:rPr>
        <w:t xml:space="preserve"> и их подведомственны</w:t>
      </w:r>
      <w:r w:rsidR="005C29C2">
        <w:rPr>
          <w:rFonts w:ascii="Times New Roman" w:hAnsi="Times New Roman" w:cs="Times New Roman"/>
          <w:sz w:val="28"/>
          <w:szCs w:val="28"/>
        </w:rPr>
        <w:t>м</w:t>
      </w:r>
      <w:r w:rsidR="00E5104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80A30">
        <w:rPr>
          <w:rFonts w:ascii="Times New Roman" w:hAnsi="Times New Roman" w:cs="Times New Roman"/>
          <w:sz w:val="28"/>
          <w:szCs w:val="28"/>
        </w:rPr>
        <w:t xml:space="preserve">ям,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0F2F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 рекомендуется:</w:t>
      </w:r>
    </w:p>
    <w:p w14:paraId="7D9AD616" w14:textId="1F460949" w:rsidR="003F6F92" w:rsidRDefault="003F6F92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подписаться на </w:t>
      </w:r>
      <w:r w:rsidR="005A331F">
        <w:rPr>
          <w:rFonts w:ascii="Times New Roman" w:hAnsi="Times New Roman" w:cs="Times New Roman"/>
          <w:sz w:val="28"/>
          <w:szCs w:val="28"/>
        </w:rPr>
        <w:t>о</w:t>
      </w:r>
      <w:r w:rsidR="005A331F" w:rsidRPr="00E51047">
        <w:rPr>
          <w:rFonts w:ascii="Times New Roman" w:hAnsi="Times New Roman" w:cs="Times New Roman"/>
          <w:sz w:val="28"/>
          <w:szCs w:val="28"/>
        </w:rPr>
        <w:t>фициальные страницы</w:t>
      </w:r>
      <w:r w:rsidR="006423D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Северский район</w:t>
      </w:r>
      <w:r w:rsidR="006423D5" w:rsidRPr="006423D5">
        <w:rPr>
          <w:rFonts w:ascii="Times New Roman" w:hAnsi="Times New Roman" w:cs="Times New Roman"/>
          <w:sz w:val="28"/>
          <w:szCs w:val="28"/>
        </w:rPr>
        <w:t xml:space="preserve"> </w:t>
      </w:r>
      <w:r w:rsidR="006423D5">
        <w:rPr>
          <w:rFonts w:ascii="Times New Roman" w:hAnsi="Times New Roman" w:cs="Times New Roman"/>
          <w:sz w:val="28"/>
          <w:szCs w:val="28"/>
        </w:rPr>
        <w:t>и администрации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5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08271" w14:textId="538FA705" w:rsidR="009E5A6E" w:rsidRDefault="003F6F92" w:rsidP="009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5A6E">
        <w:rPr>
          <w:rFonts w:ascii="Times New Roman" w:hAnsi="Times New Roman" w:cs="Times New Roman"/>
          <w:sz w:val="28"/>
          <w:szCs w:val="28"/>
        </w:rPr>
        <w:t xml:space="preserve">в рамках компетенции отвечать (давать пояснения) на вопросы пользователей социальных сетей </w:t>
      </w:r>
      <w:r w:rsidR="005A331F">
        <w:rPr>
          <w:rFonts w:ascii="Times New Roman" w:hAnsi="Times New Roman" w:cs="Times New Roman"/>
          <w:sz w:val="28"/>
          <w:szCs w:val="28"/>
        </w:rPr>
        <w:t>на</w:t>
      </w:r>
      <w:r w:rsidR="009E5A6E">
        <w:rPr>
          <w:rFonts w:ascii="Times New Roman" w:hAnsi="Times New Roman" w:cs="Times New Roman"/>
          <w:sz w:val="28"/>
          <w:szCs w:val="28"/>
        </w:rPr>
        <w:t xml:space="preserve"> </w:t>
      </w:r>
      <w:r w:rsidR="005A331F">
        <w:rPr>
          <w:rFonts w:ascii="Times New Roman" w:hAnsi="Times New Roman" w:cs="Times New Roman"/>
          <w:sz w:val="28"/>
          <w:szCs w:val="28"/>
        </w:rPr>
        <w:t>о</w:t>
      </w:r>
      <w:r w:rsidR="005A331F" w:rsidRPr="00E51047">
        <w:rPr>
          <w:rFonts w:ascii="Times New Roman" w:hAnsi="Times New Roman" w:cs="Times New Roman"/>
          <w:sz w:val="28"/>
          <w:szCs w:val="28"/>
        </w:rPr>
        <w:t>фициальны</w:t>
      </w:r>
      <w:r w:rsidR="005A331F">
        <w:rPr>
          <w:rFonts w:ascii="Times New Roman" w:hAnsi="Times New Roman" w:cs="Times New Roman"/>
          <w:sz w:val="28"/>
          <w:szCs w:val="28"/>
        </w:rPr>
        <w:t>х</w:t>
      </w:r>
      <w:r w:rsidR="005A331F" w:rsidRPr="00E5104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5A331F">
        <w:rPr>
          <w:rFonts w:ascii="Times New Roman" w:hAnsi="Times New Roman" w:cs="Times New Roman"/>
          <w:sz w:val="28"/>
          <w:szCs w:val="28"/>
        </w:rPr>
        <w:t>ах</w:t>
      </w:r>
      <w:r w:rsidR="006423D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Северский район</w:t>
      </w:r>
      <w:r w:rsidR="006423D5" w:rsidRPr="006423D5">
        <w:rPr>
          <w:rFonts w:ascii="Times New Roman" w:hAnsi="Times New Roman" w:cs="Times New Roman"/>
          <w:sz w:val="28"/>
          <w:szCs w:val="28"/>
        </w:rPr>
        <w:t xml:space="preserve"> </w:t>
      </w:r>
      <w:r w:rsidR="006423D5">
        <w:rPr>
          <w:rFonts w:ascii="Times New Roman" w:hAnsi="Times New Roman" w:cs="Times New Roman"/>
          <w:sz w:val="28"/>
          <w:szCs w:val="28"/>
        </w:rPr>
        <w:t>и администрации муниципального образования Северский район</w:t>
      </w:r>
      <w:r w:rsidR="009E5A6E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59791E16" w14:textId="368CDA70" w:rsidR="009E5A6E" w:rsidRDefault="009E5A6E" w:rsidP="009E5A6E">
      <w:pPr>
        <w:rPr>
          <w:rFonts w:ascii="Times New Roman" w:hAnsi="Times New Roman" w:cs="Times New Roman"/>
          <w:sz w:val="28"/>
          <w:szCs w:val="28"/>
        </w:rPr>
      </w:pPr>
    </w:p>
    <w:sectPr w:rsidR="009E5A6E" w:rsidSect="0075638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22B9A" w14:textId="77777777" w:rsidR="00756389" w:rsidRDefault="00756389" w:rsidP="009E5A6E">
      <w:r>
        <w:separator/>
      </w:r>
    </w:p>
  </w:endnote>
  <w:endnote w:type="continuationSeparator" w:id="0">
    <w:p w14:paraId="335EC48B" w14:textId="77777777" w:rsidR="00756389" w:rsidRDefault="00756389" w:rsidP="009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E6CC6" w14:textId="77777777" w:rsidR="00756389" w:rsidRDefault="00756389" w:rsidP="009E5A6E">
      <w:r>
        <w:separator/>
      </w:r>
    </w:p>
  </w:footnote>
  <w:footnote w:type="continuationSeparator" w:id="0">
    <w:p w14:paraId="1FA7C931" w14:textId="77777777" w:rsidR="00756389" w:rsidRDefault="00756389" w:rsidP="009E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531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4F62B" w14:textId="4F64C5AC" w:rsidR="009E5A6E" w:rsidRPr="00644685" w:rsidRDefault="009E5A6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46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46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46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5710" w:rsidRPr="0064468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446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E1AE929" w14:textId="77777777" w:rsidR="009E5A6E" w:rsidRDefault="009E5A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0F"/>
    <w:rsid w:val="000201C7"/>
    <w:rsid w:val="00097B4B"/>
    <w:rsid w:val="00097CCE"/>
    <w:rsid w:val="000D0251"/>
    <w:rsid w:val="000F2FC6"/>
    <w:rsid w:val="0010196A"/>
    <w:rsid w:val="00105278"/>
    <w:rsid w:val="00181FC2"/>
    <w:rsid w:val="002001AB"/>
    <w:rsid w:val="00235C8A"/>
    <w:rsid w:val="002F0CD4"/>
    <w:rsid w:val="003F6F92"/>
    <w:rsid w:val="00410906"/>
    <w:rsid w:val="00455710"/>
    <w:rsid w:val="0046592E"/>
    <w:rsid w:val="0046795B"/>
    <w:rsid w:val="004916EE"/>
    <w:rsid w:val="005637A8"/>
    <w:rsid w:val="00580A30"/>
    <w:rsid w:val="005A331F"/>
    <w:rsid w:val="005B120E"/>
    <w:rsid w:val="005C29C2"/>
    <w:rsid w:val="006423D5"/>
    <w:rsid w:val="00644685"/>
    <w:rsid w:val="006A6A6F"/>
    <w:rsid w:val="006F7115"/>
    <w:rsid w:val="00703A7D"/>
    <w:rsid w:val="00756389"/>
    <w:rsid w:val="007C1287"/>
    <w:rsid w:val="007F3C51"/>
    <w:rsid w:val="00851FB4"/>
    <w:rsid w:val="008B0CA9"/>
    <w:rsid w:val="008D043B"/>
    <w:rsid w:val="00925CC9"/>
    <w:rsid w:val="00986BBF"/>
    <w:rsid w:val="009B580F"/>
    <w:rsid w:val="009E5A6E"/>
    <w:rsid w:val="00A75226"/>
    <w:rsid w:val="00AA7CB0"/>
    <w:rsid w:val="00B23F60"/>
    <w:rsid w:val="00C36869"/>
    <w:rsid w:val="00D00D39"/>
    <w:rsid w:val="00DD492D"/>
    <w:rsid w:val="00DE33C7"/>
    <w:rsid w:val="00E51047"/>
    <w:rsid w:val="00F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665B"/>
  <w15:chartTrackingRefBased/>
  <w15:docId w15:val="{B9DA4E98-F043-48A6-89DC-F2EFA7F7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5A6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A6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9E5A6E"/>
    <w:pPr>
      <w:ind w:firstLine="0"/>
    </w:pPr>
  </w:style>
  <w:style w:type="paragraph" w:customStyle="1" w:styleId="a4">
    <w:name w:val="Прижатый влево"/>
    <w:basedOn w:val="a"/>
    <w:next w:val="a"/>
    <w:rsid w:val="009E5A6E"/>
    <w:pPr>
      <w:ind w:firstLine="0"/>
      <w:jc w:val="left"/>
    </w:pPr>
  </w:style>
  <w:style w:type="character" w:customStyle="1" w:styleId="a5">
    <w:name w:val="Цветовое выделение"/>
    <w:uiPriority w:val="99"/>
    <w:rsid w:val="009E5A6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E5A6E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9E5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A6E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5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5A6E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7C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CB0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97B4B"/>
    <w:pPr>
      <w:ind w:left="720"/>
      <w:contextualSpacing/>
    </w:pPr>
  </w:style>
  <w:style w:type="paragraph" w:styleId="ae">
    <w:name w:val="Normal (Web)"/>
    <w:basedOn w:val="a"/>
    <w:rsid w:val="007F3C51"/>
    <w:pPr>
      <w:widowControl/>
      <w:autoSpaceDE/>
      <w:autoSpaceDN/>
      <w:adjustRightInd/>
      <w:spacing w:after="192"/>
      <w:ind w:firstLine="0"/>
      <w:jc w:val="left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Владими</dc:creator>
  <cp:keywords/>
  <dc:description/>
  <cp:lastModifiedBy>User</cp:lastModifiedBy>
  <cp:revision>3</cp:revision>
  <cp:lastPrinted>2024-02-29T07:41:00Z</cp:lastPrinted>
  <dcterms:created xsi:type="dcterms:W3CDTF">2024-04-15T10:42:00Z</dcterms:created>
  <dcterms:modified xsi:type="dcterms:W3CDTF">2024-04-25T11:31:00Z</dcterms:modified>
</cp:coreProperties>
</file>